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3A" w:rsidRPr="00745D82" w:rsidRDefault="00B7053A" w:rsidP="00B7053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5D82">
        <w:rPr>
          <w:b/>
          <w:sz w:val="32"/>
          <w:szCs w:val="32"/>
        </w:rPr>
        <w:t xml:space="preserve">AVENANT AU CONTRAT A DUREE INDETERMINEE </w:t>
      </w:r>
    </w:p>
    <w:p w:rsidR="00B7053A" w:rsidRPr="00745D82" w:rsidRDefault="00B7053A" w:rsidP="00B7053A">
      <w:pPr>
        <w:jc w:val="center"/>
        <w:rPr>
          <w:b/>
          <w:sz w:val="32"/>
          <w:szCs w:val="32"/>
        </w:rPr>
      </w:pPr>
      <w:r w:rsidRPr="00745D82">
        <w:rPr>
          <w:b/>
          <w:sz w:val="32"/>
          <w:szCs w:val="32"/>
        </w:rPr>
        <w:t>En date du … de Monsieur (ou Madame) …</w:t>
      </w:r>
    </w:p>
    <w:p w:rsidR="00B7053A" w:rsidRPr="00745D82" w:rsidRDefault="00B7053A" w:rsidP="00B7053A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745D82">
        <w:rPr>
          <w:b/>
          <w:i/>
          <w:iCs/>
          <w:sz w:val="24"/>
          <w:szCs w:val="24"/>
        </w:rPr>
        <w:t>Les mentions en italiques constituent des commentaires destinés à faciliter la rédaction du contrat. Ils doivent être supprimés du contrat définitif.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b/>
          <w:sz w:val="24"/>
          <w:szCs w:val="24"/>
        </w:rPr>
      </w:pPr>
      <w:r w:rsidRPr="00745D82">
        <w:rPr>
          <w:b/>
          <w:sz w:val="24"/>
          <w:szCs w:val="24"/>
        </w:rPr>
        <w:t>Entre les soussignés,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i/>
          <w:iCs/>
          <w:sz w:val="24"/>
          <w:szCs w:val="24"/>
        </w:rPr>
      </w:pPr>
      <w:r w:rsidRPr="00745D82">
        <w:rPr>
          <w:bCs/>
          <w:sz w:val="24"/>
          <w:szCs w:val="24"/>
        </w:rPr>
        <w:t xml:space="preserve">Monsieur </w:t>
      </w:r>
      <w:r w:rsidRPr="00745D82">
        <w:rPr>
          <w:bCs/>
          <w:i/>
          <w:sz w:val="24"/>
          <w:szCs w:val="24"/>
        </w:rPr>
        <w:t>(ou Madame) …</w:t>
      </w:r>
      <w:r w:rsidRPr="00745D82">
        <w:rPr>
          <w:sz w:val="24"/>
          <w:szCs w:val="24"/>
        </w:rPr>
        <w:t>, Maire (</w:t>
      </w:r>
      <w:r w:rsidRPr="00745D82">
        <w:rPr>
          <w:i/>
          <w:sz w:val="24"/>
          <w:szCs w:val="24"/>
        </w:rPr>
        <w:t>ou Président</w:t>
      </w:r>
      <w:r w:rsidRPr="00745D82">
        <w:rPr>
          <w:sz w:val="24"/>
          <w:szCs w:val="24"/>
        </w:rPr>
        <w:t>) de la commune de… et dûment habilité</w:t>
      </w:r>
      <w:r w:rsidRPr="00745D82">
        <w:rPr>
          <w:i/>
          <w:iCs/>
          <w:sz w:val="24"/>
          <w:szCs w:val="24"/>
        </w:rPr>
        <w:t>(e)</w:t>
      </w:r>
      <w:r w:rsidRPr="00745D82">
        <w:rPr>
          <w:sz w:val="24"/>
          <w:szCs w:val="24"/>
        </w:rPr>
        <w:t xml:space="preserve"> par délibération du  conseil municipal en date du…,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>Désigné(</w:t>
      </w:r>
      <w:r w:rsidRPr="00745D82">
        <w:rPr>
          <w:i/>
          <w:iCs/>
          <w:sz w:val="24"/>
          <w:szCs w:val="24"/>
        </w:rPr>
        <w:t xml:space="preserve">e) </w:t>
      </w:r>
      <w:r w:rsidRPr="00745D82">
        <w:rPr>
          <w:iCs/>
          <w:sz w:val="24"/>
          <w:szCs w:val="24"/>
        </w:rPr>
        <w:t>ci-après</w:t>
      </w:r>
      <w:r w:rsidRPr="00745D82">
        <w:rPr>
          <w:i/>
          <w:iCs/>
          <w:sz w:val="24"/>
          <w:szCs w:val="24"/>
        </w:rPr>
        <w:t xml:space="preserve"> </w:t>
      </w:r>
      <w:r w:rsidRPr="00745D82">
        <w:rPr>
          <w:sz w:val="24"/>
          <w:szCs w:val="24"/>
        </w:rPr>
        <w:t xml:space="preserve">« la collectivité </w:t>
      </w:r>
      <w:r w:rsidRPr="00745D82">
        <w:rPr>
          <w:i/>
          <w:iCs/>
          <w:sz w:val="24"/>
          <w:szCs w:val="24"/>
        </w:rPr>
        <w:t xml:space="preserve">(ou l'établissement)  </w:t>
      </w:r>
      <w:r w:rsidRPr="00745D82">
        <w:rPr>
          <w:sz w:val="24"/>
          <w:szCs w:val="24"/>
        </w:rPr>
        <w:t>employeur »,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b/>
          <w:sz w:val="24"/>
          <w:szCs w:val="24"/>
        </w:rPr>
      </w:pPr>
      <w:r w:rsidRPr="00745D82">
        <w:rPr>
          <w:b/>
          <w:sz w:val="24"/>
          <w:szCs w:val="24"/>
        </w:rPr>
        <w:t>D’une part,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b/>
          <w:sz w:val="24"/>
          <w:szCs w:val="24"/>
        </w:rPr>
      </w:pPr>
      <w:r w:rsidRPr="00745D82">
        <w:rPr>
          <w:b/>
          <w:sz w:val="24"/>
          <w:szCs w:val="24"/>
        </w:rPr>
        <w:t>Et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tabs>
          <w:tab w:val="left" w:pos="5580"/>
        </w:tabs>
        <w:jc w:val="both"/>
        <w:rPr>
          <w:sz w:val="24"/>
          <w:szCs w:val="24"/>
        </w:rPr>
      </w:pPr>
      <w:r w:rsidRPr="00745D82">
        <w:rPr>
          <w:bCs/>
          <w:sz w:val="24"/>
          <w:szCs w:val="24"/>
        </w:rPr>
        <w:t xml:space="preserve">Monsieur </w:t>
      </w:r>
      <w:r w:rsidRPr="00745D82">
        <w:rPr>
          <w:bCs/>
          <w:i/>
          <w:sz w:val="24"/>
          <w:szCs w:val="24"/>
        </w:rPr>
        <w:t xml:space="preserve">(ou Madame) </w:t>
      </w:r>
      <w:r w:rsidRPr="00745D82">
        <w:rPr>
          <w:bCs/>
          <w:sz w:val="24"/>
          <w:szCs w:val="24"/>
        </w:rPr>
        <w:t>…,</w:t>
      </w:r>
      <w:r w:rsidRPr="00745D82">
        <w:rPr>
          <w:bCs/>
          <w:i/>
          <w:sz w:val="24"/>
          <w:szCs w:val="24"/>
        </w:rPr>
        <w:t xml:space="preserve"> </w:t>
      </w:r>
      <w:r w:rsidRPr="00745D82">
        <w:rPr>
          <w:b/>
          <w:bCs/>
          <w:sz w:val="24"/>
          <w:szCs w:val="24"/>
        </w:rPr>
        <w:t xml:space="preserve"> </w:t>
      </w:r>
      <w:r w:rsidRPr="00745D82">
        <w:rPr>
          <w:sz w:val="24"/>
          <w:szCs w:val="24"/>
        </w:rPr>
        <w:t>né(</w:t>
      </w:r>
      <w:r w:rsidRPr="00745D82">
        <w:rPr>
          <w:i/>
          <w:sz w:val="24"/>
          <w:szCs w:val="24"/>
        </w:rPr>
        <w:t>e</w:t>
      </w:r>
      <w:r w:rsidRPr="00745D82">
        <w:rPr>
          <w:sz w:val="24"/>
          <w:szCs w:val="24"/>
        </w:rPr>
        <w:t>) le…, domicilié(e) à …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>Désigné ci-après « le cocontractant »,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b/>
          <w:sz w:val="24"/>
          <w:szCs w:val="24"/>
        </w:rPr>
      </w:pPr>
      <w:r w:rsidRPr="00745D82">
        <w:rPr>
          <w:b/>
          <w:sz w:val="24"/>
          <w:szCs w:val="24"/>
        </w:rPr>
        <w:t>D’autre part,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>Vu la loi n° 83-634 du 13 juillet 1983 modifiée, portant droits et obligations des fonctionnaires ;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>Vu la loi n° 84-53 du 26 janvier 1984 modifiée, portant dispositions statutaires relatives à la Fonction Publique Territoriale, notamment son article 3-3 ;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745D82">
        <w:rPr>
          <w:rFonts w:ascii="Times New Roman" w:hAnsi="Times New Roman" w:cs="Times New Roman"/>
          <w:sz w:val="24"/>
          <w:szCs w:val="24"/>
        </w:rPr>
        <w:t xml:space="preserve">Vu le décret </w:t>
      </w:r>
      <w:r w:rsidRPr="00745D82">
        <w:rPr>
          <w:rStyle w:val="lev"/>
          <w:rFonts w:ascii="Times New Roman" w:hAnsi="Times New Roman" w:cs="Times New Roman"/>
          <w:b w:val="0"/>
          <w:sz w:val="24"/>
          <w:szCs w:val="24"/>
        </w:rPr>
        <w:t>n°88-145 du 15 février 1988 pris pour l'application de l'article 136 de la loi du 26 janvier 1984 modifiée portant dispositions statutaires relatives à la fonction publique territoriale et relatif aux agents contractuels de la fonction publique territoriale </w:t>
      </w:r>
      <w:r w:rsidRPr="00745D82">
        <w:rPr>
          <w:rFonts w:ascii="Times New Roman" w:hAnsi="Times New Roman" w:cs="Times New Roman"/>
          <w:b/>
          <w:sz w:val="24"/>
          <w:szCs w:val="24"/>
        </w:rPr>
        <w:t>;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 xml:space="preserve">Considérant que l’article 8 du décret n° 2015-1912 du 29 décembre 2015 portant diverses dispositions relatives aux agents contractuels de la fonction publique territoriale modifie les dispositions de l’article 3 du décret du 15 février 1988 précité relatives au mentions obligatoires que doivent comporter tous les contrats de droit public, à durée déterminée ainsi qu’à durée indéterminée ; 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 xml:space="preserve">Considérant que l’article 55 du décret n° 2015-1912 du 29 décembre 2015 prévoit que les contrats à durée indéterminée sont complétés de ces mentions obligatoires dans un délai au plus égal à six mois à compter de la date d'entrée en vigueur du présent décret, soit jusqu’au 30 juin 2016 ; 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 xml:space="preserve">Considérant qu’il est donc nécessaire, par voie d’avenant, de mettre le contrat de droit public à durée indéterminée de </w:t>
      </w:r>
      <w:r w:rsidRPr="00745D82">
        <w:rPr>
          <w:bCs/>
          <w:sz w:val="24"/>
          <w:szCs w:val="24"/>
        </w:rPr>
        <w:t xml:space="preserve">Monsieur </w:t>
      </w:r>
      <w:r w:rsidRPr="00745D82">
        <w:rPr>
          <w:bCs/>
          <w:i/>
          <w:sz w:val="24"/>
          <w:szCs w:val="24"/>
        </w:rPr>
        <w:t xml:space="preserve">(ou Madame) </w:t>
      </w:r>
      <w:r w:rsidRPr="00745D82">
        <w:rPr>
          <w:bCs/>
          <w:sz w:val="24"/>
          <w:szCs w:val="24"/>
        </w:rPr>
        <w:t>…</w:t>
      </w:r>
      <w:r w:rsidRPr="00745D82">
        <w:rPr>
          <w:bCs/>
          <w:i/>
          <w:sz w:val="24"/>
          <w:szCs w:val="24"/>
        </w:rPr>
        <w:t xml:space="preserve"> </w:t>
      </w:r>
      <w:r w:rsidRPr="00745D82">
        <w:rPr>
          <w:sz w:val="24"/>
          <w:szCs w:val="24"/>
        </w:rPr>
        <w:t xml:space="preserve">en conformité au regard de ces nouvelles dispositions, </w:t>
      </w:r>
    </w:p>
    <w:p w:rsidR="00B7053A" w:rsidRPr="00745D82" w:rsidRDefault="00B7053A" w:rsidP="00B7053A">
      <w:pPr>
        <w:pStyle w:val="VuConsidrant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VuConsidrant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VuConsidrant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82">
        <w:rPr>
          <w:rFonts w:ascii="Times New Roman" w:hAnsi="Times New Roman" w:cs="Times New Roman"/>
          <w:b/>
          <w:sz w:val="28"/>
          <w:szCs w:val="28"/>
        </w:rPr>
        <w:t>Il a été d’un commun accord arrêté et convenu ce qui suit :</w:t>
      </w:r>
    </w:p>
    <w:p w:rsidR="00B7053A" w:rsidRPr="00745D82" w:rsidRDefault="00B7053A" w:rsidP="00B7053A">
      <w:pPr>
        <w:spacing w:after="80"/>
        <w:rPr>
          <w:b/>
          <w:sz w:val="24"/>
          <w:szCs w:val="24"/>
        </w:rPr>
      </w:pPr>
    </w:p>
    <w:p w:rsidR="00B7053A" w:rsidRPr="00745D82" w:rsidRDefault="00B7053A" w:rsidP="00B7053A">
      <w:pPr>
        <w:spacing w:after="80"/>
        <w:rPr>
          <w:b/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lastRenderedPageBreak/>
        <w:t xml:space="preserve">Le contrat de droit public à durée indéterminé de </w:t>
      </w:r>
      <w:r w:rsidRPr="00745D82">
        <w:rPr>
          <w:bCs/>
          <w:sz w:val="24"/>
          <w:szCs w:val="24"/>
        </w:rPr>
        <w:t xml:space="preserve">Monsieur </w:t>
      </w:r>
      <w:r w:rsidRPr="00745D82">
        <w:rPr>
          <w:bCs/>
          <w:i/>
          <w:sz w:val="24"/>
          <w:szCs w:val="24"/>
        </w:rPr>
        <w:t xml:space="preserve">(ou Madame) </w:t>
      </w:r>
      <w:r w:rsidRPr="00745D82">
        <w:rPr>
          <w:bCs/>
          <w:sz w:val="24"/>
          <w:szCs w:val="24"/>
        </w:rPr>
        <w:t>…</w:t>
      </w:r>
      <w:r w:rsidRPr="00745D82">
        <w:rPr>
          <w:bCs/>
          <w:i/>
          <w:sz w:val="24"/>
          <w:szCs w:val="24"/>
        </w:rPr>
        <w:t xml:space="preserve"> </w:t>
      </w:r>
      <w:r w:rsidRPr="00745D82">
        <w:rPr>
          <w:sz w:val="24"/>
          <w:szCs w:val="24"/>
        </w:rPr>
        <w:t>conclu le … est complété par les mentions suivantes :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spacing w:after="80"/>
        <w:rPr>
          <w:b/>
          <w:sz w:val="24"/>
          <w:szCs w:val="24"/>
        </w:rPr>
      </w:pPr>
    </w:p>
    <w:p w:rsidR="00B7053A" w:rsidRPr="00745D82" w:rsidRDefault="00B7053A" w:rsidP="00B7053A">
      <w:pPr>
        <w:ind w:right="567"/>
        <w:rPr>
          <w:b/>
          <w:bCs/>
          <w:iCs/>
          <w:sz w:val="24"/>
          <w:szCs w:val="24"/>
          <w:u w:val="single"/>
        </w:rPr>
      </w:pPr>
      <w:r w:rsidRPr="00745D82">
        <w:rPr>
          <w:b/>
          <w:bCs/>
          <w:sz w:val="24"/>
          <w:szCs w:val="24"/>
          <w:u w:val="single"/>
        </w:rPr>
        <w:t>Article 1</w:t>
      </w:r>
      <w:r w:rsidRPr="00745D82">
        <w:rPr>
          <w:b/>
          <w:bCs/>
          <w:sz w:val="24"/>
          <w:szCs w:val="24"/>
        </w:rPr>
        <w:t xml:space="preserve"> : </w:t>
      </w:r>
      <w:r w:rsidRPr="00745D82">
        <w:rPr>
          <w:b/>
          <w:bCs/>
          <w:iCs/>
          <w:sz w:val="24"/>
          <w:szCs w:val="24"/>
        </w:rPr>
        <w:t>Objet et durée du contrat</w:t>
      </w:r>
    </w:p>
    <w:p w:rsidR="00B7053A" w:rsidRPr="00745D82" w:rsidRDefault="00B7053A" w:rsidP="001F1767">
      <w:pPr>
        <w:jc w:val="both"/>
        <w:rPr>
          <w:bCs/>
          <w:sz w:val="24"/>
          <w:szCs w:val="24"/>
        </w:rPr>
      </w:pPr>
    </w:p>
    <w:p w:rsidR="00B7053A" w:rsidRPr="00745D82" w:rsidRDefault="00B7053A" w:rsidP="001F1767">
      <w:pPr>
        <w:jc w:val="both"/>
        <w:rPr>
          <w:bCs/>
          <w:sz w:val="24"/>
          <w:szCs w:val="24"/>
        </w:rPr>
      </w:pPr>
      <w:r w:rsidRPr="00745D82">
        <w:rPr>
          <w:bCs/>
          <w:sz w:val="24"/>
          <w:szCs w:val="24"/>
        </w:rPr>
        <w:t xml:space="preserve">Le </w:t>
      </w:r>
      <w:r w:rsidR="001F1FF7" w:rsidRPr="00745D82">
        <w:rPr>
          <w:bCs/>
          <w:sz w:val="24"/>
          <w:szCs w:val="24"/>
        </w:rPr>
        <w:t>c</w:t>
      </w:r>
      <w:r w:rsidR="001F1767" w:rsidRPr="00745D82">
        <w:rPr>
          <w:bCs/>
          <w:sz w:val="24"/>
          <w:szCs w:val="24"/>
        </w:rPr>
        <w:t>ontrat à durée</w:t>
      </w:r>
      <w:r w:rsidR="001F1FF7" w:rsidRPr="00745D82">
        <w:rPr>
          <w:bCs/>
          <w:sz w:val="24"/>
          <w:szCs w:val="24"/>
        </w:rPr>
        <w:t xml:space="preserve"> indéterminée de</w:t>
      </w:r>
      <w:r w:rsidRPr="00745D82">
        <w:rPr>
          <w:bCs/>
          <w:sz w:val="24"/>
          <w:szCs w:val="24"/>
        </w:rPr>
        <w:t xml:space="preserve"> </w:t>
      </w:r>
      <w:r w:rsidR="001F1767" w:rsidRPr="00745D82">
        <w:rPr>
          <w:bCs/>
          <w:sz w:val="24"/>
          <w:szCs w:val="24"/>
        </w:rPr>
        <w:t xml:space="preserve">Monsieur </w:t>
      </w:r>
      <w:r w:rsidR="001F1767" w:rsidRPr="00745D82">
        <w:rPr>
          <w:bCs/>
          <w:i/>
          <w:sz w:val="24"/>
          <w:szCs w:val="24"/>
        </w:rPr>
        <w:t xml:space="preserve">(ou Madame) </w:t>
      </w:r>
      <w:r w:rsidR="001F1767" w:rsidRPr="00745D82">
        <w:rPr>
          <w:bCs/>
          <w:sz w:val="24"/>
          <w:szCs w:val="24"/>
        </w:rPr>
        <w:t xml:space="preserve">… </w:t>
      </w:r>
      <w:r w:rsidR="001F1FF7" w:rsidRPr="00745D82">
        <w:rPr>
          <w:bCs/>
          <w:sz w:val="24"/>
          <w:szCs w:val="24"/>
        </w:rPr>
        <w:t>a été</w:t>
      </w:r>
      <w:r w:rsidRPr="00745D82">
        <w:rPr>
          <w:bCs/>
          <w:sz w:val="24"/>
          <w:szCs w:val="24"/>
        </w:rPr>
        <w:t xml:space="preserve"> </w:t>
      </w:r>
      <w:r w:rsidR="001F1767" w:rsidRPr="00745D82">
        <w:rPr>
          <w:bCs/>
          <w:sz w:val="24"/>
          <w:szCs w:val="24"/>
        </w:rPr>
        <w:t>établi</w:t>
      </w:r>
      <w:r w:rsidRPr="00745D82">
        <w:rPr>
          <w:bCs/>
          <w:sz w:val="24"/>
          <w:szCs w:val="24"/>
        </w:rPr>
        <w:t xml:space="preserve"> sur le fondement de </w:t>
      </w:r>
      <w:r w:rsidRPr="00745D82">
        <w:rPr>
          <w:sz w:val="24"/>
          <w:szCs w:val="24"/>
        </w:rPr>
        <w:t xml:space="preserve">l’article </w:t>
      </w:r>
      <w:r w:rsidRPr="00745D82">
        <w:rPr>
          <w:i/>
          <w:sz w:val="24"/>
          <w:szCs w:val="24"/>
        </w:rPr>
        <w:t>3-3-1° - absence de cadre</w:t>
      </w:r>
      <w:r w:rsidR="001F1767" w:rsidRPr="00745D82">
        <w:rPr>
          <w:i/>
          <w:sz w:val="24"/>
          <w:szCs w:val="24"/>
        </w:rPr>
        <w:t>s</w:t>
      </w:r>
      <w:r w:rsidRPr="00745D82">
        <w:rPr>
          <w:i/>
          <w:sz w:val="24"/>
          <w:szCs w:val="24"/>
        </w:rPr>
        <w:t xml:space="preserve"> d’emplois </w:t>
      </w:r>
      <w:r w:rsidR="001F1767" w:rsidRPr="00745D82">
        <w:rPr>
          <w:i/>
          <w:sz w:val="24"/>
          <w:szCs w:val="24"/>
        </w:rPr>
        <w:t xml:space="preserve">de fonctionnaires </w:t>
      </w:r>
      <w:r w:rsidRPr="00745D82">
        <w:rPr>
          <w:i/>
          <w:sz w:val="24"/>
          <w:szCs w:val="24"/>
          <w:u w:val="single"/>
        </w:rPr>
        <w:t>ou</w:t>
      </w:r>
      <w:r w:rsidRPr="00745D82">
        <w:rPr>
          <w:i/>
          <w:sz w:val="24"/>
          <w:szCs w:val="24"/>
        </w:rPr>
        <w:t xml:space="preserve"> article 3-3-2° </w:t>
      </w:r>
      <w:r w:rsidRPr="00745D82">
        <w:rPr>
          <w:sz w:val="24"/>
          <w:szCs w:val="24"/>
        </w:rPr>
        <w:t xml:space="preserve">- </w:t>
      </w:r>
      <w:r w:rsidR="001F1767" w:rsidRPr="00745D82">
        <w:rPr>
          <w:i/>
          <w:sz w:val="24"/>
          <w:szCs w:val="24"/>
        </w:rPr>
        <w:t>en raison de la nature des fonctions ou des besoins des services</w:t>
      </w:r>
      <w:r w:rsidR="001F1767" w:rsidRPr="00745D82">
        <w:rPr>
          <w:sz w:val="32"/>
          <w:szCs w:val="32"/>
        </w:rPr>
        <w:t xml:space="preserve"> </w:t>
      </w:r>
      <w:r w:rsidR="001F1767" w:rsidRPr="00745D82">
        <w:rPr>
          <w:sz w:val="24"/>
          <w:szCs w:val="24"/>
        </w:rPr>
        <w:t>(</w:t>
      </w:r>
      <w:r w:rsidRPr="00745D82">
        <w:rPr>
          <w:i/>
          <w:sz w:val="24"/>
          <w:szCs w:val="24"/>
        </w:rPr>
        <w:t>catégorie A</w:t>
      </w:r>
      <w:r w:rsidR="001F1767" w:rsidRPr="00745D82">
        <w:rPr>
          <w:i/>
          <w:sz w:val="24"/>
          <w:szCs w:val="24"/>
        </w:rPr>
        <w:t>)</w:t>
      </w:r>
      <w:r w:rsidRPr="00745D82">
        <w:rPr>
          <w:i/>
          <w:sz w:val="24"/>
          <w:szCs w:val="24"/>
        </w:rPr>
        <w:t xml:space="preserve"> </w:t>
      </w:r>
      <w:r w:rsidRPr="00745D82">
        <w:rPr>
          <w:i/>
          <w:sz w:val="24"/>
          <w:szCs w:val="24"/>
          <w:u w:val="single"/>
        </w:rPr>
        <w:t>ou</w:t>
      </w:r>
      <w:r w:rsidRPr="00745D82">
        <w:rPr>
          <w:i/>
          <w:sz w:val="24"/>
          <w:szCs w:val="24"/>
        </w:rPr>
        <w:t xml:space="preserve"> 3-3-3° - secrétaire de mairie des communes de moins de 1000 habitants </w:t>
      </w:r>
      <w:r w:rsidRPr="00745D82">
        <w:rPr>
          <w:i/>
          <w:sz w:val="24"/>
          <w:szCs w:val="24"/>
          <w:u w:val="single"/>
        </w:rPr>
        <w:t>ou</w:t>
      </w:r>
      <w:r w:rsidRPr="00745D82">
        <w:rPr>
          <w:i/>
          <w:sz w:val="24"/>
          <w:szCs w:val="24"/>
        </w:rPr>
        <w:t xml:space="preserve"> 3-3-4° - temps non complet inférieur à 17h30 dans les communes de moins de 1000 habitants </w:t>
      </w:r>
      <w:r w:rsidRPr="00745D82">
        <w:rPr>
          <w:i/>
          <w:sz w:val="24"/>
          <w:szCs w:val="24"/>
          <w:u w:val="single"/>
        </w:rPr>
        <w:t>ou</w:t>
      </w:r>
      <w:r w:rsidRPr="00745D82">
        <w:rPr>
          <w:i/>
          <w:sz w:val="24"/>
          <w:szCs w:val="24"/>
        </w:rPr>
        <w:t xml:space="preserve"> 3-3-5° - communes de moins de 2000 habitants </w:t>
      </w:r>
      <w:r w:rsidRPr="00745D82">
        <w:rPr>
          <w:sz w:val="24"/>
          <w:szCs w:val="24"/>
        </w:rPr>
        <w:t>de la loi n°84-53 du 26 janvier 1984 ;</w:t>
      </w:r>
    </w:p>
    <w:p w:rsidR="00B7053A" w:rsidRPr="00745D82" w:rsidRDefault="00B7053A" w:rsidP="001F1767">
      <w:pPr>
        <w:jc w:val="both"/>
        <w:rPr>
          <w:bCs/>
          <w:sz w:val="24"/>
          <w:szCs w:val="24"/>
        </w:rPr>
      </w:pPr>
    </w:p>
    <w:p w:rsidR="00B7053A" w:rsidRPr="00745D82" w:rsidRDefault="00B7053A" w:rsidP="001F1767">
      <w:pPr>
        <w:jc w:val="both"/>
        <w:rPr>
          <w:bCs/>
          <w:sz w:val="24"/>
          <w:szCs w:val="24"/>
        </w:rPr>
      </w:pPr>
      <w:r w:rsidRPr="00745D82">
        <w:rPr>
          <w:bCs/>
          <w:sz w:val="24"/>
          <w:szCs w:val="24"/>
        </w:rPr>
        <w:t xml:space="preserve">Monsieur </w:t>
      </w:r>
      <w:r w:rsidRPr="00745D82">
        <w:rPr>
          <w:bCs/>
          <w:i/>
          <w:sz w:val="24"/>
          <w:szCs w:val="24"/>
        </w:rPr>
        <w:t xml:space="preserve">(ou Madame) </w:t>
      </w:r>
      <w:r w:rsidRPr="00745D82">
        <w:rPr>
          <w:bCs/>
          <w:sz w:val="24"/>
          <w:szCs w:val="24"/>
        </w:rPr>
        <w:t>… a été</w:t>
      </w:r>
      <w:r w:rsidRPr="00745D82">
        <w:rPr>
          <w:bCs/>
          <w:i/>
          <w:sz w:val="24"/>
          <w:szCs w:val="24"/>
        </w:rPr>
        <w:t xml:space="preserve"> </w:t>
      </w:r>
      <w:r w:rsidRPr="00745D82">
        <w:rPr>
          <w:bCs/>
          <w:sz w:val="24"/>
          <w:szCs w:val="24"/>
        </w:rPr>
        <w:t xml:space="preserve">recruté(e) à temps complet </w:t>
      </w:r>
      <w:r w:rsidRPr="00745D82">
        <w:rPr>
          <w:bCs/>
          <w:i/>
          <w:sz w:val="24"/>
          <w:szCs w:val="24"/>
        </w:rPr>
        <w:t>(</w:t>
      </w:r>
      <w:r w:rsidRPr="00745D82">
        <w:rPr>
          <w:b/>
          <w:bCs/>
          <w:i/>
          <w:sz w:val="24"/>
          <w:szCs w:val="24"/>
        </w:rPr>
        <w:t>ou</w:t>
      </w:r>
      <w:r w:rsidRPr="00745D82">
        <w:rPr>
          <w:bCs/>
          <w:i/>
          <w:sz w:val="24"/>
          <w:szCs w:val="24"/>
        </w:rPr>
        <w:t xml:space="preserve"> non complet) </w:t>
      </w:r>
      <w:r w:rsidRPr="00745D82">
        <w:rPr>
          <w:sz w:val="24"/>
          <w:szCs w:val="24"/>
        </w:rPr>
        <w:t xml:space="preserve">pour assurer les fonctions suivantes </w:t>
      </w:r>
      <w:r w:rsidRPr="00745D82">
        <w:rPr>
          <w:i/>
          <w:iCs/>
          <w:sz w:val="24"/>
          <w:szCs w:val="24"/>
        </w:rPr>
        <w:t>(à préciser)</w:t>
      </w:r>
      <w:r w:rsidRPr="00745D82">
        <w:rPr>
          <w:sz w:val="24"/>
          <w:szCs w:val="24"/>
        </w:rPr>
        <w:t xml:space="preserve"> ...,</w:t>
      </w:r>
      <w:r w:rsidRPr="00745D82">
        <w:rPr>
          <w:b/>
          <w:bCs/>
          <w:i/>
          <w:iCs/>
          <w:sz w:val="24"/>
          <w:szCs w:val="24"/>
        </w:rPr>
        <w:t xml:space="preserve"> </w:t>
      </w:r>
      <w:r w:rsidRPr="00745D82">
        <w:rPr>
          <w:bCs/>
          <w:sz w:val="24"/>
          <w:szCs w:val="24"/>
        </w:rPr>
        <w:t xml:space="preserve">en qualité de … </w:t>
      </w:r>
      <w:r w:rsidRPr="00745D82">
        <w:rPr>
          <w:bCs/>
          <w:i/>
          <w:sz w:val="24"/>
          <w:szCs w:val="24"/>
        </w:rPr>
        <w:t>(grade)</w:t>
      </w:r>
      <w:r w:rsidRPr="00745D82">
        <w:rPr>
          <w:bCs/>
          <w:sz w:val="24"/>
          <w:szCs w:val="24"/>
        </w:rPr>
        <w:t xml:space="preserve"> </w:t>
      </w:r>
      <w:r w:rsidR="00745D82" w:rsidRPr="00745D82">
        <w:rPr>
          <w:bCs/>
          <w:sz w:val="24"/>
          <w:szCs w:val="24"/>
        </w:rPr>
        <w:t xml:space="preserve">contractuel </w:t>
      </w:r>
      <w:r w:rsidRPr="00745D82">
        <w:rPr>
          <w:sz w:val="24"/>
          <w:szCs w:val="24"/>
        </w:rPr>
        <w:t xml:space="preserve">relevant de la catégorie … </w:t>
      </w:r>
      <w:r w:rsidRPr="00745D82">
        <w:rPr>
          <w:i/>
          <w:sz w:val="24"/>
          <w:szCs w:val="24"/>
        </w:rPr>
        <w:t xml:space="preserve">(A, B ou C) </w:t>
      </w:r>
      <w:r w:rsidRPr="00745D82">
        <w:rPr>
          <w:sz w:val="24"/>
          <w:szCs w:val="24"/>
        </w:rPr>
        <w:t>pour une durée indéterminée</w:t>
      </w:r>
      <w:r w:rsidR="001F1767" w:rsidRPr="00745D82">
        <w:rPr>
          <w:sz w:val="24"/>
          <w:szCs w:val="24"/>
        </w:rPr>
        <w:t xml:space="preserve"> à compter du ..</w:t>
      </w:r>
      <w:r w:rsidRPr="00745D82">
        <w:rPr>
          <w:sz w:val="24"/>
          <w:szCs w:val="24"/>
        </w:rPr>
        <w:t>.</w:t>
      </w:r>
    </w:p>
    <w:p w:rsidR="00B7053A" w:rsidRPr="00745D82" w:rsidRDefault="00B7053A" w:rsidP="00B7053A">
      <w:pPr>
        <w:ind w:right="-1"/>
        <w:jc w:val="both"/>
        <w:rPr>
          <w:bCs/>
          <w:sz w:val="24"/>
          <w:szCs w:val="24"/>
        </w:rPr>
      </w:pPr>
    </w:p>
    <w:p w:rsidR="00B7053A" w:rsidRPr="00745D82" w:rsidRDefault="00B7053A" w:rsidP="00B7053A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45D82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Pr="00745D82">
        <w:rPr>
          <w:rFonts w:ascii="Times New Roman" w:hAnsi="Times New Roman" w:cs="Times New Roman"/>
          <w:i/>
          <w:sz w:val="24"/>
          <w:szCs w:val="24"/>
        </w:rPr>
        <w:t xml:space="preserve"> (en l’absence de cadre d’emplois – article 3-3-1°) :</w:t>
      </w:r>
    </w:p>
    <w:p w:rsidR="00B7053A" w:rsidRPr="00745D82" w:rsidRDefault="00B7053A" w:rsidP="00B7053A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45D82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745D82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745D82">
        <w:rPr>
          <w:rFonts w:ascii="Times New Roman" w:hAnsi="Times New Roman" w:cs="Times New Roman"/>
          <w:bCs/>
          <w:sz w:val="24"/>
          <w:szCs w:val="24"/>
        </w:rPr>
        <w:t>…</w:t>
      </w:r>
      <w:r w:rsidRPr="00745D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45D82">
        <w:rPr>
          <w:rFonts w:ascii="Times New Roman" w:hAnsi="Times New Roman" w:cs="Times New Roman"/>
          <w:bCs/>
          <w:sz w:val="24"/>
          <w:szCs w:val="24"/>
        </w:rPr>
        <w:t>a été</w:t>
      </w:r>
      <w:r w:rsidRPr="00745D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45D82">
        <w:rPr>
          <w:rFonts w:ascii="Times New Roman" w:hAnsi="Times New Roman" w:cs="Times New Roman"/>
          <w:bCs/>
          <w:sz w:val="24"/>
          <w:szCs w:val="24"/>
        </w:rPr>
        <w:t xml:space="preserve">recruté(e) à temps complet </w:t>
      </w:r>
      <w:r w:rsidRPr="00745D82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745D82">
        <w:rPr>
          <w:rFonts w:ascii="Times New Roman" w:hAnsi="Times New Roman" w:cs="Times New Roman"/>
          <w:b/>
          <w:bCs/>
          <w:i/>
          <w:sz w:val="24"/>
          <w:szCs w:val="24"/>
        </w:rPr>
        <w:t>ou</w:t>
      </w:r>
      <w:r w:rsidRPr="00745D82">
        <w:rPr>
          <w:rFonts w:ascii="Times New Roman" w:hAnsi="Times New Roman" w:cs="Times New Roman"/>
          <w:bCs/>
          <w:i/>
          <w:sz w:val="24"/>
          <w:szCs w:val="24"/>
        </w:rPr>
        <w:t xml:space="preserve"> non complet) </w:t>
      </w:r>
      <w:r w:rsidRPr="00745D82">
        <w:rPr>
          <w:rFonts w:ascii="Times New Roman" w:hAnsi="Times New Roman" w:cs="Times New Roman"/>
          <w:sz w:val="24"/>
          <w:szCs w:val="24"/>
        </w:rPr>
        <w:t xml:space="preserve">pour assurer les fonctions suivantes </w:t>
      </w:r>
      <w:r w:rsidRPr="00745D82">
        <w:rPr>
          <w:rFonts w:ascii="Times New Roman" w:hAnsi="Times New Roman" w:cs="Times New Roman"/>
          <w:i/>
          <w:iCs/>
          <w:sz w:val="24"/>
          <w:szCs w:val="24"/>
        </w:rPr>
        <w:t>(à préciser)</w:t>
      </w:r>
      <w:r w:rsidRPr="00745D82">
        <w:rPr>
          <w:rFonts w:ascii="Times New Roman" w:hAnsi="Times New Roman" w:cs="Times New Roman"/>
          <w:sz w:val="24"/>
          <w:szCs w:val="24"/>
        </w:rPr>
        <w:t xml:space="preserve"> ...,</w:t>
      </w:r>
      <w:r w:rsidRPr="0074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5D82">
        <w:rPr>
          <w:rFonts w:ascii="Times New Roman" w:hAnsi="Times New Roman" w:cs="Times New Roman"/>
          <w:bCs/>
          <w:sz w:val="24"/>
          <w:szCs w:val="24"/>
        </w:rPr>
        <w:t xml:space="preserve">en qualité de contractuel </w:t>
      </w:r>
      <w:r w:rsidRPr="00745D82">
        <w:rPr>
          <w:rFonts w:ascii="Times New Roman" w:hAnsi="Times New Roman" w:cs="Times New Roman"/>
          <w:sz w:val="24"/>
          <w:szCs w:val="24"/>
        </w:rPr>
        <w:t xml:space="preserve">relevant de la catégorie … </w:t>
      </w:r>
      <w:r w:rsidRPr="00745D82">
        <w:rPr>
          <w:rFonts w:ascii="Times New Roman" w:hAnsi="Times New Roman" w:cs="Times New Roman"/>
          <w:i/>
          <w:sz w:val="24"/>
          <w:szCs w:val="24"/>
        </w:rPr>
        <w:t>(A, B ou C)</w:t>
      </w:r>
      <w:r w:rsidRPr="00745D82">
        <w:rPr>
          <w:rFonts w:ascii="Times New Roman" w:hAnsi="Times New Roman" w:cs="Times New Roman"/>
          <w:sz w:val="24"/>
          <w:szCs w:val="24"/>
        </w:rPr>
        <w:t>,</w:t>
      </w:r>
      <w:r w:rsidRPr="00745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767" w:rsidRPr="00745D82">
        <w:rPr>
          <w:rFonts w:ascii="Times New Roman" w:hAnsi="Times New Roman" w:cs="Times New Roman"/>
          <w:bCs/>
          <w:sz w:val="24"/>
          <w:szCs w:val="24"/>
        </w:rPr>
        <w:t>pour une durée indéterminée</w:t>
      </w:r>
      <w:r w:rsidRPr="00745D82">
        <w:rPr>
          <w:rFonts w:ascii="Times New Roman" w:hAnsi="Times New Roman" w:cs="Times New Roman"/>
          <w:bCs/>
          <w:sz w:val="24"/>
          <w:szCs w:val="24"/>
        </w:rPr>
        <w:t xml:space="preserve"> à compter du ...</w:t>
      </w:r>
    </w:p>
    <w:p w:rsidR="00B7053A" w:rsidRPr="00745D82" w:rsidRDefault="00B7053A" w:rsidP="00B7053A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745D82">
        <w:rPr>
          <w:b/>
          <w:sz w:val="24"/>
          <w:szCs w:val="24"/>
          <w:u w:val="single"/>
        </w:rPr>
        <w:t>Article 2</w:t>
      </w:r>
      <w:r w:rsidRPr="00745D82">
        <w:rPr>
          <w:b/>
          <w:sz w:val="24"/>
          <w:szCs w:val="24"/>
        </w:rPr>
        <w:t xml:space="preserve"> : </w:t>
      </w:r>
      <w:r w:rsidRPr="00745D82">
        <w:rPr>
          <w:b/>
          <w:bCs/>
          <w:iCs/>
          <w:sz w:val="24"/>
          <w:szCs w:val="24"/>
        </w:rPr>
        <w:t>Missions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>Les missions et responsabilités confiées au cocontractant sont principalement les suivantes :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i/>
          <w:sz w:val="24"/>
          <w:szCs w:val="24"/>
        </w:rPr>
      </w:pPr>
      <w:r w:rsidRPr="00745D82">
        <w:rPr>
          <w:i/>
          <w:sz w:val="24"/>
          <w:szCs w:val="24"/>
        </w:rPr>
        <w:t>… (Définir précisément les missions)</w:t>
      </w:r>
      <w:r w:rsidR="001F1767" w:rsidRPr="00745D82">
        <w:rPr>
          <w:i/>
          <w:sz w:val="24"/>
          <w:szCs w:val="24"/>
        </w:rPr>
        <w:t xml:space="preserve"> </w:t>
      </w:r>
      <w:r w:rsidR="001F1767" w:rsidRPr="00745D82">
        <w:rPr>
          <w:b/>
          <w:i/>
          <w:sz w:val="24"/>
          <w:szCs w:val="24"/>
        </w:rPr>
        <w:t>Ou</w:t>
      </w:r>
      <w:r w:rsidR="001F1767" w:rsidRPr="00745D82">
        <w:rPr>
          <w:i/>
          <w:sz w:val="24"/>
          <w:szCs w:val="24"/>
        </w:rPr>
        <w:t xml:space="preserve"> Se reporter à la fiche de poste annexée au présent contrat.</w:t>
      </w:r>
    </w:p>
    <w:p w:rsidR="00B7053A" w:rsidRPr="00745D82" w:rsidRDefault="00B7053A" w:rsidP="00B7053A">
      <w:pPr>
        <w:ind w:left="2694"/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 xml:space="preserve">Toutefois, cette définition de poste ne constitue pas un cadre rigide et immuable. Placé(e) sous l'autorité du Maire </w:t>
      </w:r>
      <w:r w:rsidRPr="00745D82">
        <w:rPr>
          <w:i/>
          <w:sz w:val="24"/>
          <w:szCs w:val="24"/>
        </w:rPr>
        <w:t>(ou du Président)</w:t>
      </w:r>
      <w:r w:rsidRPr="00745D82">
        <w:rPr>
          <w:sz w:val="24"/>
          <w:szCs w:val="24"/>
        </w:rPr>
        <w:t>, le cocontractant devra se conformer aux directives qui lui seront données tant dans l'exercice même de ses fonctions, que sur le contenu et l'étendue de celles-ci.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tabs>
          <w:tab w:val="left" w:pos="240"/>
        </w:tabs>
        <w:spacing w:before="120" w:line="240" w:lineRule="exact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745D82">
        <w:rPr>
          <w:rFonts w:eastAsia="Calibri"/>
          <w:b/>
          <w:sz w:val="24"/>
          <w:szCs w:val="24"/>
          <w:u w:val="single"/>
        </w:rPr>
        <w:t>Article 3</w:t>
      </w:r>
      <w:r w:rsidRPr="00745D82">
        <w:rPr>
          <w:rFonts w:eastAsia="Calibri"/>
          <w:b/>
          <w:sz w:val="24"/>
          <w:szCs w:val="24"/>
        </w:rPr>
        <w:t> : Conditions d’emploi</w:t>
      </w:r>
      <w:r w:rsidRPr="00745D82">
        <w:rPr>
          <w:rFonts w:eastAsia="Calibri"/>
          <w:b/>
          <w:sz w:val="24"/>
          <w:szCs w:val="24"/>
          <w:u w:val="single"/>
        </w:rPr>
        <w:t xml:space="preserve"> </w:t>
      </w:r>
    </w:p>
    <w:p w:rsidR="00B7053A" w:rsidRPr="00745D82" w:rsidRDefault="00B7053A" w:rsidP="00B7053A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eastAsia="Calibri"/>
          <w:sz w:val="24"/>
          <w:szCs w:val="24"/>
        </w:rPr>
      </w:pPr>
      <w:r w:rsidRPr="00745D82">
        <w:rPr>
          <w:color w:val="000000"/>
          <w:sz w:val="24"/>
          <w:szCs w:val="24"/>
          <w:shd w:val="clear" w:color="auto" w:fill="FFFFFF"/>
        </w:rPr>
        <w:t>Si la collectivité a adopté un document récapitulant l'ensemble des instructions de service opposables aux agents titulaires et contractuels, il est annexé au contra</w:t>
      </w:r>
      <w:r w:rsidRPr="00745D82">
        <w:rPr>
          <w:rFonts w:eastAsia="Calibri"/>
          <w:sz w:val="24"/>
          <w:szCs w:val="24"/>
        </w:rPr>
        <w:t>t.</w:t>
      </w:r>
    </w:p>
    <w:p w:rsidR="00B7053A" w:rsidRPr="00745D82" w:rsidRDefault="00B7053A" w:rsidP="00B7053A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eastAsia="Calibri"/>
          <w:sz w:val="24"/>
          <w:szCs w:val="24"/>
        </w:rPr>
      </w:pPr>
    </w:p>
    <w:p w:rsidR="00B7053A" w:rsidRPr="00745D82" w:rsidRDefault="00B7053A" w:rsidP="00B7053A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eastAsia="Calibri"/>
          <w:sz w:val="24"/>
          <w:szCs w:val="24"/>
        </w:rPr>
      </w:pPr>
      <w:r w:rsidRPr="00745D82">
        <w:rPr>
          <w:rFonts w:eastAsia="Calibri"/>
          <w:sz w:val="24"/>
          <w:szCs w:val="24"/>
        </w:rPr>
        <w:t>Les conditions particulières de l’exercice des fonctions sont les suivantes :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1F1FF7">
      <w:pPr>
        <w:pStyle w:val="Paragraphedeliste"/>
        <w:numPr>
          <w:ilvl w:val="0"/>
          <w:numId w:val="3"/>
        </w:num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Cs w:val="22"/>
          <w:lang w:val="fr-FR"/>
        </w:rPr>
      </w:pPr>
      <w:r w:rsidRPr="00745D82">
        <w:rPr>
          <w:rFonts w:ascii="Times New Roman" w:eastAsia="Calibri" w:hAnsi="Times New Roman"/>
          <w:szCs w:val="22"/>
          <w:lang w:val="fr-FR"/>
        </w:rPr>
        <w:t>Les horaires de travail …</w:t>
      </w:r>
      <w:r w:rsidR="001F1FF7" w:rsidRPr="00745D82">
        <w:rPr>
          <w:rFonts w:ascii="Times New Roman" w:eastAsia="Calibri" w:hAnsi="Times New Roman"/>
          <w:szCs w:val="22"/>
          <w:lang w:val="fr-FR"/>
        </w:rPr>
        <w:t>,</w:t>
      </w:r>
    </w:p>
    <w:p w:rsidR="00B7053A" w:rsidRPr="00745D82" w:rsidRDefault="00B7053A" w:rsidP="001F1FF7">
      <w:pPr>
        <w:pStyle w:val="Paragraphedeliste"/>
        <w:numPr>
          <w:ilvl w:val="0"/>
          <w:numId w:val="3"/>
        </w:num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Cs w:val="22"/>
          <w:lang w:val="fr-FR"/>
        </w:rPr>
      </w:pPr>
      <w:r w:rsidRPr="00745D82">
        <w:rPr>
          <w:rFonts w:ascii="Times New Roman" w:eastAsia="Calibri" w:hAnsi="Times New Roman"/>
          <w:szCs w:val="22"/>
          <w:lang w:val="fr-FR"/>
        </w:rPr>
        <w:t>Les obligations de déplacement …</w:t>
      </w:r>
      <w:r w:rsidR="001F1FF7" w:rsidRPr="00745D82">
        <w:rPr>
          <w:rFonts w:ascii="Times New Roman" w:eastAsia="Calibri" w:hAnsi="Times New Roman"/>
          <w:szCs w:val="22"/>
          <w:lang w:val="fr-FR"/>
        </w:rPr>
        <w:t>,</w:t>
      </w:r>
    </w:p>
    <w:p w:rsidR="00B7053A" w:rsidRPr="00745D82" w:rsidRDefault="00B7053A" w:rsidP="001F1FF7">
      <w:pPr>
        <w:pStyle w:val="Paragraphedeliste"/>
        <w:numPr>
          <w:ilvl w:val="0"/>
          <w:numId w:val="3"/>
        </w:num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Cs w:val="22"/>
          <w:lang w:val="fr-FR"/>
        </w:rPr>
      </w:pPr>
      <w:r w:rsidRPr="00745D82">
        <w:rPr>
          <w:rFonts w:ascii="Times New Roman" w:eastAsia="Calibri" w:hAnsi="Times New Roman"/>
          <w:szCs w:val="22"/>
          <w:lang w:val="fr-FR"/>
        </w:rPr>
        <w:t>La localisation géographique de l’emploi</w:t>
      </w:r>
      <w:r w:rsidR="001F1FF7" w:rsidRPr="00745D82">
        <w:rPr>
          <w:rFonts w:ascii="Times New Roman" w:eastAsia="Calibri" w:hAnsi="Times New Roman"/>
          <w:szCs w:val="22"/>
          <w:lang w:val="fr-FR"/>
        </w:rPr>
        <w:t>…,</w:t>
      </w:r>
    </w:p>
    <w:p w:rsidR="001F1FF7" w:rsidRPr="00745D82" w:rsidRDefault="001F1FF7" w:rsidP="001F1FF7">
      <w:pPr>
        <w:pStyle w:val="Paragraphedeliste"/>
        <w:numPr>
          <w:ilvl w:val="0"/>
          <w:numId w:val="3"/>
        </w:num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Cs w:val="22"/>
          <w:lang w:val="fr-FR"/>
        </w:rPr>
      </w:pPr>
      <w:r w:rsidRPr="00745D82">
        <w:rPr>
          <w:rFonts w:ascii="Times New Roman" w:eastAsia="Calibri" w:hAnsi="Times New Roman"/>
          <w:szCs w:val="22"/>
          <w:lang w:val="fr-FR"/>
        </w:rPr>
        <w:t>…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articlen"/>
        <w:spacing w:before="0" w:after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Pour l’exercice de ses missions, la collectivité </w:t>
      </w:r>
      <w:r w:rsidRPr="00745D82">
        <w:rPr>
          <w:rFonts w:ascii="Times New Roman" w:hAnsi="Times New Roman" w:cs="Times New Roman"/>
          <w:b w:val="0"/>
          <w:i/>
          <w:iCs/>
          <w:caps w:val="0"/>
          <w:sz w:val="24"/>
          <w:szCs w:val="24"/>
        </w:rPr>
        <w:t xml:space="preserve">(ou l'établissement) </w:t>
      </w:r>
      <w:r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>employeur</w:t>
      </w:r>
      <w:r w:rsidRPr="00745D82">
        <w:rPr>
          <w:rFonts w:ascii="Times New Roman" w:hAnsi="Times New Roman" w:cs="Times New Roman"/>
          <w:caps w:val="0"/>
          <w:sz w:val="24"/>
          <w:szCs w:val="24"/>
        </w:rPr>
        <w:t>,</w:t>
      </w:r>
      <w:r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met a disposition du cocontractant le matériel indispensable a ses missions.</w:t>
      </w:r>
    </w:p>
    <w:p w:rsidR="00B7053A" w:rsidRDefault="00B7053A" w:rsidP="00B7053A">
      <w:pPr>
        <w:pStyle w:val="articlen"/>
        <w:spacing w:before="0"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7146E" w:rsidRPr="00745D82" w:rsidRDefault="00D7146E" w:rsidP="00B7053A">
      <w:pPr>
        <w:pStyle w:val="articlen"/>
        <w:spacing w:before="0"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7053A" w:rsidRPr="00745D82" w:rsidRDefault="00B7053A" w:rsidP="00B7053A">
      <w:pPr>
        <w:pStyle w:val="articlen"/>
        <w:spacing w:before="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745D82">
        <w:rPr>
          <w:rFonts w:ascii="Times New Roman" w:hAnsi="Times New Roman" w:cs="Times New Roman"/>
          <w:caps w:val="0"/>
          <w:sz w:val="24"/>
          <w:szCs w:val="24"/>
          <w:u w:val="single"/>
        </w:rPr>
        <w:t>Article 4</w:t>
      </w:r>
      <w:r w:rsidRPr="00745D82">
        <w:rPr>
          <w:rFonts w:ascii="Times New Roman" w:hAnsi="Times New Roman" w:cs="Times New Roman"/>
          <w:caps w:val="0"/>
          <w:sz w:val="24"/>
          <w:szCs w:val="24"/>
        </w:rPr>
        <w:t xml:space="preserve"> : Rémunération</w:t>
      </w:r>
    </w:p>
    <w:p w:rsidR="00B7053A" w:rsidRPr="00745D82" w:rsidRDefault="00B7053A" w:rsidP="00B7053A">
      <w:pPr>
        <w:pStyle w:val="articlen"/>
        <w:spacing w:before="0" w:after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>Compte tenu notamment des fonctions occupées, de la qualification requise pour leur exercice, et des diplômes détenus par le cocontractant</w:t>
      </w:r>
      <w:r w:rsidRPr="00745D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>ainsi que de s</w:t>
      </w:r>
      <w:r w:rsidR="001F1FF7"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>on expérience professionnelle, M</w:t>
      </w:r>
      <w:r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onsieur </w:t>
      </w:r>
      <w:r w:rsidRPr="00745D82">
        <w:rPr>
          <w:rFonts w:ascii="Times New Roman" w:hAnsi="Times New Roman" w:cs="Times New Roman"/>
          <w:b w:val="0"/>
          <w:i/>
          <w:caps w:val="0"/>
          <w:sz w:val="24"/>
          <w:szCs w:val="24"/>
        </w:rPr>
        <w:t xml:space="preserve">(ou </w:t>
      </w:r>
      <w:r w:rsidR="001F1FF7" w:rsidRPr="00745D82">
        <w:rPr>
          <w:rFonts w:ascii="Times New Roman" w:hAnsi="Times New Roman" w:cs="Times New Roman"/>
          <w:b w:val="0"/>
          <w:i/>
          <w:caps w:val="0"/>
          <w:sz w:val="24"/>
          <w:szCs w:val="24"/>
        </w:rPr>
        <w:lastRenderedPageBreak/>
        <w:t>M</w:t>
      </w:r>
      <w:r w:rsidRPr="00745D82">
        <w:rPr>
          <w:rFonts w:ascii="Times New Roman" w:hAnsi="Times New Roman" w:cs="Times New Roman"/>
          <w:b w:val="0"/>
          <w:i/>
          <w:caps w:val="0"/>
          <w:sz w:val="24"/>
          <w:szCs w:val="24"/>
        </w:rPr>
        <w:t xml:space="preserve">adame) </w:t>
      </w:r>
      <w:r w:rsidRPr="00745D82">
        <w:rPr>
          <w:rFonts w:ascii="Times New Roman" w:hAnsi="Times New Roman" w:cs="Times New Roman"/>
          <w:b w:val="0"/>
          <w:sz w:val="24"/>
          <w:szCs w:val="24"/>
        </w:rPr>
        <w:t>…</w:t>
      </w:r>
      <w:r w:rsidRPr="00745D8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>reçoit une</w:t>
      </w:r>
      <w:r w:rsidR="001F1FF7"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rémunération  mensuelle sur la</w:t>
      </w:r>
      <w:r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base de l'indice brut ..., indice majore ...</w:t>
      </w:r>
      <w:r w:rsidRPr="00745D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5D82">
        <w:rPr>
          <w:rFonts w:ascii="Times New Roman" w:hAnsi="Times New Roman" w:cs="Times New Roman"/>
          <w:b w:val="0"/>
          <w:caps w:val="0"/>
          <w:sz w:val="24"/>
          <w:szCs w:val="24"/>
        </w:rPr>
        <w:t>du grade de recrutement</w:t>
      </w:r>
      <w:r w:rsidRPr="00745D8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jc w:val="both"/>
        <w:rPr>
          <w:i/>
          <w:sz w:val="24"/>
          <w:szCs w:val="24"/>
        </w:rPr>
      </w:pPr>
      <w:r w:rsidRPr="00745D82">
        <w:rPr>
          <w:sz w:val="24"/>
          <w:szCs w:val="24"/>
        </w:rPr>
        <w:t xml:space="preserve">Conformément aux articles 136 de la loi n° 84-53 du 26 janvier 1984 et 20 de la loi n°83-634 du 13 juillet 1983, </w:t>
      </w:r>
      <w:r w:rsidRPr="00745D82">
        <w:rPr>
          <w:bCs/>
          <w:sz w:val="24"/>
          <w:szCs w:val="24"/>
        </w:rPr>
        <w:t xml:space="preserve">Monsieur </w:t>
      </w:r>
      <w:r w:rsidRPr="00745D82">
        <w:rPr>
          <w:bCs/>
          <w:i/>
          <w:sz w:val="24"/>
          <w:szCs w:val="24"/>
        </w:rPr>
        <w:t>(ou Madame)</w:t>
      </w:r>
      <w:r w:rsidRPr="00745D82">
        <w:rPr>
          <w:sz w:val="24"/>
          <w:szCs w:val="24"/>
        </w:rPr>
        <w:t xml:space="preserve"> </w:t>
      </w:r>
      <w:r w:rsidRPr="00745D82">
        <w:rPr>
          <w:bCs/>
          <w:sz w:val="24"/>
          <w:szCs w:val="24"/>
        </w:rPr>
        <w:t xml:space="preserve">… </w:t>
      </w:r>
      <w:r w:rsidRPr="00745D82">
        <w:rPr>
          <w:sz w:val="24"/>
          <w:szCs w:val="24"/>
        </w:rPr>
        <w:t xml:space="preserve">pourra bénéficier du supplément familial de traitement </w:t>
      </w:r>
      <w:r w:rsidRPr="00745D82">
        <w:rPr>
          <w:i/>
          <w:iCs/>
          <w:sz w:val="24"/>
          <w:szCs w:val="24"/>
        </w:rPr>
        <w:t>(le cas échéant) et</w:t>
      </w:r>
      <w:r w:rsidRPr="00745D82">
        <w:rPr>
          <w:i/>
          <w:sz w:val="24"/>
          <w:szCs w:val="24"/>
        </w:rPr>
        <w:t xml:space="preserve"> des primes et indemnités instituées par l’assemblée délibérante (sauf pour un recrutement sur la base de l’article 3-3-1° - absence de cadre d’emplois).</w:t>
      </w:r>
    </w:p>
    <w:p w:rsidR="00B7053A" w:rsidRPr="00745D82" w:rsidRDefault="00B7053A" w:rsidP="00B7053A">
      <w:pPr>
        <w:jc w:val="both"/>
        <w:rPr>
          <w:i/>
          <w:sz w:val="24"/>
          <w:szCs w:val="24"/>
        </w:rPr>
      </w:pPr>
    </w:p>
    <w:p w:rsidR="00B7053A" w:rsidRPr="00745D82" w:rsidRDefault="00B7053A" w:rsidP="00B7053A">
      <w:pPr>
        <w:jc w:val="both"/>
        <w:rPr>
          <w:i/>
          <w:sz w:val="24"/>
          <w:szCs w:val="24"/>
        </w:rPr>
      </w:pPr>
      <w:r w:rsidRPr="00745D82">
        <w:rPr>
          <w:sz w:val="24"/>
          <w:szCs w:val="24"/>
        </w:rPr>
        <w:t>La rémunération ainsi définie fera l’objet d’un réexamen au minimum tous les 3 ans notamment au vu des résultats d’un entretien professionnel.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45D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Article </w:t>
      </w:r>
      <w:r w:rsidR="00745D82" w:rsidRPr="00745D82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745D82">
        <w:rPr>
          <w:rFonts w:ascii="Times New Roman" w:eastAsia="Calibri" w:hAnsi="Times New Roman" w:cs="Times New Roman"/>
          <w:b/>
          <w:sz w:val="24"/>
          <w:szCs w:val="24"/>
        </w:rPr>
        <w:t> : Entretien professionnel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45D82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745D82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745D82">
        <w:rPr>
          <w:rFonts w:ascii="Times New Roman" w:hAnsi="Times New Roman" w:cs="Times New Roman"/>
          <w:bCs/>
          <w:sz w:val="24"/>
          <w:szCs w:val="24"/>
        </w:rPr>
        <w:t>…</w:t>
      </w:r>
      <w:r w:rsidR="001F1FF7" w:rsidRPr="00745D82">
        <w:rPr>
          <w:rFonts w:ascii="Times New Roman" w:hAnsi="Times New Roman" w:cs="Times New Roman"/>
          <w:bCs/>
          <w:sz w:val="24"/>
          <w:szCs w:val="24"/>
        </w:rPr>
        <w:t>,</w:t>
      </w:r>
      <w:r w:rsidRPr="00745D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45D82">
        <w:rPr>
          <w:rFonts w:ascii="Times New Roman" w:eastAsia="Calibri" w:hAnsi="Times New Roman" w:cs="Times New Roman"/>
          <w:sz w:val="24"/>
          <w:szCs w:val="24"/>
        </w:rPr>
        <w:t>étant recruté sur un emploi permanent</w:t>
      </w:r>
      <w:r w:rsidRPr="00745D82">
        <w:rPr>
          <w:rFonts w:ascii="Times New Roman" w:hAnsi="Times New Roman" w:cs="Times New Roman"/>
          <w:sz w:val="24"/>
          <w:szCs w:val="24"/>
        </w:rPr>
        <w:t xml:space="preserve"> par contrat à durée indéterminée</w:t>
      </w:r>
      <w:r w:rsidR="001F1FF7" w:rsidRPr="00745D82">
        <w:rPr>
          <w:rFonts w:ascii="Times New Roman" w:hAnsi="Times New Roman" w:cs="Times New Roman"/>
          <w:sz w:val="24"/>
          <w:szCs w:val="24"/>
        </w:rPr>
        <w:t>,</w:t>
      </w:r>
      <w:r w:rsidRPr="00745D82">
        <w:rPr>
          <w:rFonts w:ascii="Times New Roman" w:hAnsi="Times New Roman" w:cs="Times New Roman"/>
          <w:sz w:val="24"/>
          <w:szCs w:val="24"/>
        </w:rPr>
        <w:t xml:space="preserve"> bénéficie chaque année d'un entretien professionnel q</w:t>
      </w:r>
      <w:r w:rsidR="001F1FF7" w:rsidRPr="00745D82">
        <w:rPr>
          <w:rFonts w:ascii="Times New Roman" w:hAnsi="Times New Roman" w:cs="Times New Roman"/>
          <w:sz w:val="24"/>
          <w:szCs w:val="24"/>
        </w:rPr>
        <w:t>ui donne lieu à un compte rendu, en application de l’article 1-3 du décret n° 88-145 du 15 février 1988 susvisés.</w:t>
      </w:r>
    </w:p>
    <w:p w:rsidR="00B7053A" w:rsidRPr="00745D82" w:rsidRDefault="00B7053A" w:rsidP="00B7053A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articlen"/>
        <w:spacing w:before="0"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articlen"/>
        <w:spacing w:before="0"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45D82">
        <w:rPr>
          <w:rFonts w:ascii="Times New Roman" w:hAnsi="Times New Roman" w:cs="Times New Roman"/>
          <w:caps w:val="0"/>
          <w:sz w:val="24"/>
          <w:szCs w:val="24"/>
          <w:u w:val="single"/>
        </w:rPr>
        <w:t xml:space="preserve">Article </w:t>
      </w:r>
      <w:r w:rsidR="00745D82" w:rsidRPr="00745D82">
        <w:rPr>
          <w:rFonts w:ascii="Times New Roman" w:hAnsi="Times New Roman" w:cs="Times New Roman"/>
          <w:caps w:val="0"/>
          <w:sz w:val="24"/>
          <w:szCs w:val="24"/>
          <w:u w:val="single"/>
        </w:rPr>
        <w:t>6</w:t>
      </w:r>
      <w:r w:rsidRPr="00745D82">
        <w:rPr>
          <w:rFonts w:ascii="Times New Roman" w:hAnsi="Times New Roman" w:cs="Times New Roman"/>
          <w:caps w:val="0"/>
          <w:sz w:val="24"/>
          <w:szCs w:val="24"/>
        </w:rPr>
        <w:t xml:space="preserve"> : Droits et obligations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45D82">
        <w:rPr>
          <w:rFonts w:ascii="Times New Roman" w:hAnsi="Times New Roman" w:cs="Times New Roman"/>
          <w:sz w:val="24"/>
          <w:szCs w:val="24"/>
        </w:rPr>
        <w:t xml:space="preserve">Conformément aux dispositions de l'article 136, alinéa 2, de la loi n° 84-53 du 26 janvier 1984 modifiée, </w:t>
      </w:r>
      <w:r w:rsidRPr="00745D82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745D82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745D82">
        <w:rPr>
          <w:rFonts w:ascii="Times New Roman" w:hAnsi="Times New Roman" w:cs="Times New Roman"/>
          <w:bCs/>
          <w:sz w:val="24"/>
          <w:szCs w:val="24"/>
        </w:rPr>
        <w:t>…</w:t>
      </w:r>
      <w:r w:rsidRPr="00745D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45D82">
        <w:rPr>
          <w:rFonts w:ascii="Times New Roman" w:hAnsi="Times New Roman" w:cs="Times New Roman"/>
          <w:sz w:val="24"/>
          <w:szCs w:val="24"/>
        </w:rPr>
        <w:t>sera soumis</w:t>
      </w:r>
      <w:r w:rsidRPr="00745D82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745D82">
        <w:rPr>
          <w:rFonts w:ascii="Times New Roman" w:hAnsi="Times New Roman" w:cs="Times New Roman"/>
          <w:sz w:val="24"/>
          <w:szCs w:val="24"/>
        </w:rPr>
        <w:t xml:space="preserve"> pendant toute la période d'exécution du présent contrat aux droits et obligations des fonctionnaires tels que définis par la loi n° 83-634 du 13 juillet 1983 et par le décret n° 88-145 du 15 février 1988 susvisés.</w:t>
      </w:r>
    </w:p>
    <w:p w:rsidR="00B7053A" w:rsidRPr="00745D82" w:rsidRDefault="00B7053A" w:rsidP="00B7053A">
      <w:pPr>
        <w:pStyle w:val="articlecontenu"/>
        <w:spacing w:after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45D82">
        <w:rPr>
          <w:rFonts w:ascii="Times New Roman" w:hAnsi="Times New Roman" w:cs="Times New Roman"/>
          <w:sz w:val="24"/>
          <w:szCs w:val="24"/>
        </w:rPr>
        <w:t>En cas de manquement à ces obligations, le régime disciplinaire prévu par le décret précité pourra être appliqué.</w:t>
      </w:r>
    </w:p>
    <w:p w:rsidR="00745D82" w:rsidRPr="00745D82" w:rsidRDefault="00745D82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45D82" w:rsidRPr="00745D82" w:rsidRDefault="00745D82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45D82">
        <w:rPr>
          <w:rFonts w:ascii="Times New Roman" w:hAnsi="Times New Roman" w:cs="Times New Roman"/>
          <w:sz w:val="24"/>
          <w:szCs w:val="24"/>
        </w:rPr>
        <w:t>Pour la parfaite information du cocontractant, les textes de la loi n° 83-634 du 13 juillet 1983 et du décret n° 88-145 du 15 février 1988 susvisés sont annexés au présent avenant.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jc w:val="both"/>
        <w:rPr>
          <w:b/>
          <w:sz w:val="24"/>
          <w:szCs w:val="24"/>
        </w:rPr>
      </w:pPr>
      <w:r w:rsidRPr="00745D82">
        <w:rPr>
          <w:b/>
          <w:sz w:val="24"/>
          <w:szCs w:val="24"/>
          <w:u w:val="single"/>
        </w:rPr>
        <w:t xml:space="preserve">Article </w:t>
      </w:r>
      <w:r w:rsidR="00745D82" w:rsidRPr="00745D82">
        <w:rPr>
          <w:b/>
          <w:sz w:val="24"/>
          <w:szCs w:val="24"/>
          <w:u w:val="single"/>
        </w:rPr>
        <w:t>7</w:t>
      </w:r>
      <w:r w:rsidRPr="00745D82">
        <w:rPr>
          <w:b/>
          <w:sz w:val="24"/>
          <w:szCs w:val="24"/>
        </w:rPr>
        <w:t xml:space="preserve"> : Fin de contrat</w:t>
      </w:r>
    </w:p>
    <w:p w:rsidR="00B7053A" w:rsidRPr="00745D82" w:rsidRDefault="00B7053A" w:rsidP="00B7053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745D82">
        <w:rPr>
          <w:color w:val="000000"/>
        </w:rPr>
        <w:t>A l'expiration du contrat, l'autorité territoriale délivre à l'agent un certificat qui contient exclusivement les mentions suivantes :</w:t>
      </w:r>
    </w:p>
    <w:p w:rsidR="00B7053A" w:rsidRPr="00745D82" w:rsidRDefault="00B7053A" w:rsidP="00B705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745D82">
        <w:rPr>
          <w:color w:val="000000"/>
        </w:rPr>
        <w:t>La date de recrutement de l'agent et celle de fin de contrat ;</w:t>
      </w:r>
    </w:p>
    <w:p w:rsidR="00B7053A" w:rsidRPr="00745D82" w:rsidRDefault="00B7053A" w:rsidP="00B705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745D82">
        <w:rPr>
          <w:color w:val="000000"/>
        </w:rPr>
        <w:t>Les fonctions occupées par l'agent, la catégorie hiérarchique dont elles relèvent et la durée pendant laquelle elles ont été effectivement exercées ;</w:t>
      </w:r>
    </w:p>
    <w:p w:rsidR="00B7053A" w:rsidRPr="00745D82" w:rsidRDefault="00B7053A" w:rsidP="00B705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745D82">
        <w:rPr>
          <w:color w:val="000000"/>
        </w:rPr>
        <w:t>Le cas échéant, les périodes de congés non assimilées à des périodes de travail effectif.</w:t>
      </w:r>
    </w:p>
    <w:p w:rsidR="00B7053A" w:rsidRPr="00745D82" w:rsidRDefault="00B7053A" w:rsidP="00B7053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B7053A" w:rsidRPr="00745D82" w:rsidRDefault="00B7053A" w:rsidP="00B7053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B7053A" w:rsidRPr="00745D82" w:rsidRDefault="00B7053A" w:rsidP="00B7053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  <w:r w:rsidRPr="00745D82">
        <w:rPr>
          <w:b/>
          <w:u w:val="single"/>
        </w:rPr>
        <w:t xml:space="preserve">Article </w:t>
      </w:r>
      <w:r w:rsidR="00745D82" w:rsidRPr="00745D82">
        <w:rPr>
          <w:b/>
          <w:u w:val="single"/>
        </w:rPr>
        <w:t>8</w:t>
      </w:r>
      <w:r w:rsidRPr="00745D82">
        <w:rPr>
          <w:b/>
        </w:rPr>
        <w:t xml:space="preserve"> : Contentieux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45D82">
        <w:rPr>
          <w:rFonts w:ascii="Times New Roman" w:hAnsi="Times New Roman" w:cs="Times New Roman"/>
          <w:sz w:val="24"/>
          <w:szCs w:val="24"/>
        </w:rPr>
        <w:t>Les litiges nés de l’exécution du présent contrat relèvent de la compétence de la juridiction administrative dans le respect du délai de recours de deux mois.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745D82" w:rsidRPr="00745D8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45D8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7053A" w:rsidRPr="00745D82" w:rsidRDefault="001F1FF7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45D82">
        <w:rPr>
          <w:rFonts w:ascii="Times New Roman" w:hAnsi="Times New Roman" w:cs="Times New Roman"/>
          <w:bCs/>
          <w:sz w:val="24"/>
          <w:szCs w:val="24"/>
        </w:rPr>
        <w:t>L</w:t>
      </w:r>
      <w:r w:rsidR="00B7053A" w:rsidRPr="00745D82">
        <w:rPr>
          <w:rFonts w:ascii="Times New Roman" w:hAnsi="Times New Roman" w:cs="Times New Roman"/>
          <w:bCs/>
          <w:sz w:val="24"/>
          <w:szCs w:val="24"/>
        </w:rPr>
        <w:t xml:space="preserve">e cocontractant </w:t>
      </w:r>
      <w:r w:rsidR="00B7053A" w:rsidRPr="00745D82">
        <w:rPr>
          <w:rFonts w:ascii="Times New Roman" w:hAnsi="Times New Roman" w:cs="Times New Roman"/>
          <w:sz w:val="24"/>
          <w:szCs w:val="24"/>
        </w:rPr>
        <w:t>est assujetti aux dispositions du décret n° 88-145 du 15 février 1988 modifié relatif aux agents contractuels de la Fonction Publique Territoriale.</w:t>
      </w:r>
    </w:p>
    <w:p w:rsidR="001F1FF7" w:rsidRPr="00745D82" w:rsidRDefault="001F1FF7" w:rsidP="001F1FF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F1FF7" w:rsidRPr="00745D82" w:rsidRDefault="001F1FF7" w:rsidP="001F1FF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45D82">
        <w:rPr>
          <w:rFonts w:ascii="Times New Roman" w:hAnsi="Times New Roman" w:cs="Times New Roman"/>
          <w:i/>
          <w:sz w:val="24"/>
          <w:szCs w:val="24"/>
        </w:rPr>
        <w:lastRenderedPageBreak/>
        <w:t>(Le cas échéant) Les certificats de travail délivrés par les collectivités territoriales et leurs établissements publics dans les conditions prévues à l’article 38 du décret n°88-145 du 15 février 1988 sont annexés au présent contrat.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F1FF7" w:rsidRPr="00745D82" w:rsidRDefault="001F1FF7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F1FF7" w:rsidRPr="00745D82" w:rsidRDefault="001F1FF7" w:rsidP="00B7053A">
      <w:pPr>
        <w:pStyle w:val="articlecontenu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D82">
        <w:rPr>
          <w:rFonts w:ascii="Times New Roman" w:hAnsi="Times New Roman" w:cs="Times New Roman"/>
          <w:b/>
          <w:sz w:val="24"/>
          <w:szCs w:val="24"/>
          <w:u w:val="single"/>
        </w:rPr>
        <w:t>Article</w:t>
      </w:r>
      <w:r w:rsidR="00745D82" w:rsidRPr="0074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Pr="00745D82">
        <w:rPr>
          <w:rFonts w:ascii="Times New Roman" w:hAnsi="Times New Roman" w:cs="Times New Roman"/>
          <w:b/>
          <w:sz w:val="24"/>
          <w:szCs w:val="24"/>
        </w:rPr>
        <w:t> :</w:t>
      </w:r>
    </w:p>
    <w:p w:rsidR="001F1767" w:rsidRPr="00745D82" w:rsidRDefault="001F1767" w:rsidP="001F1767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 xml:space="preserve">Les autres dispositions du contrat à durée indéterminée demeurent inchangées. </w:t>
      </w:r>
    </w:p>
    <w:p w:rsidR="00B7053A" w:rsidRPr="00745D82" w:rsidRDefault="00B7053A" w:rsidP="00B7053A">
      <w:pPr>
        <w:pStyle w:val="articlecontenu"/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F1767" w:rsidRPr="00745D82" w:rsidRDefault="001F1767" w:rsidP="00B7053A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tabs>
          <w:tab w:val="left" w:pos="1276"/>
        </w:tabs>
        <w:jc w:val="both"/>
        <w:rPr>
          <w:b/>
          <w:sz w:val="24"/>
          <w:szCs w:val="24"/>
        </w:rPr>
      </w:pPr>
      <w:r w:rsidRPr="00745D82">
        <w:rPr>
          <w:b/>
          <w:sz w:val="24"/>
          <w:szCs w:val="24"/>
          <w:u w:val="single"/>
        </w:rPr>
        <w:t>Article 1</w:t>
      </w:r>
      <w:r w:rsidR="00745D82" w:rsidRPr="00745D82">
        <w:rPr>
          <w:b/>
          <w:sz w:val="24"/>
          <w:szCs w:val="24"/>
          <w:u w:val="single"/>
        </w:rPr>
        <w:t>1</w:t>
      </w:r>
      <w:r w:rsidRPr="00745D82">
        <w:rPr>
          <w:b/>
          <w:i/>
          <w:sz w:val="24"/>
          <w:szCs w:val="24"/>
        </w:rPr>
        <w:t xml:space="preserve"> </w:t>
      </w:r>
      <w:r w:rsidRPr="00745D82">
        <w:rPr>
          <w:sz w:val="24"/>
          <w:szCs w:val="24"/>
        </w:rPr>
        <w:t>:</w:t>
      </w:r>
      <w:r w:rsidRPr="00745D82">
        <w:rPr>
          <w:b/>
          <w:sz w:val="24"/>
          <w:szCs w:val="24"/>
        </w:rPr>
        <w:t xml:space="preserve"> 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  <w:r w:rsidRPr="00745D82">
        <w:rPr>
          <w:sz w:val="24"/>
          <w:szCs w:val="24"/>
        </w:rPr>
        <w:t>Ampliation du présent contrat sera transmise au représentant de l’État, au Président du Centre de Gestion de l’Oise et au comptable de la collectivité.</w:t>
      </w:r>
    </w:p>
    <w:p w:rsidR="00B7053A" w:rsidRPr="00745D82" w:rsidRDefault="00B7053A" w:rsidP="00B7053A">
      <w:pPr>
        <w:pStyle w:val="articlecontenu"/>
        <w:spacing w:after="0"/>
        <w:rPr>
          <w:rFonts w:ascii="Times New Roman" w:hAnsi="Times New Roman" w:cs="Times New Roman"/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745D82">
        <w:rPr>
          <w:sz w:val="24"/>
          <w:szCs w:val="24"/>
        </w:rPr>
        <w:tab/>
        <w:t xml:space="preserve">Fait en deux exemplaires </w:t>
      </w:r>
    </w:p>
    <w:p w:rsidR="00B7053A" w:rsidRPr="00745D82" w:rsidRDefault="00B7053A" w:rsidP="00B7053A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745D82">
        <w:rPr>
          <w:sz w:val="24"/>
          <w:szCs w:val="24"/>
        </w:rPr>
        <w:tab/>
        <w:t>à …, le …</w:t>
      </w:r>
    </w:p>
    <w:p w:rsidR="00B7053A" w:rsidRPr="00745D82" w:rsidRDefault="00B7053A" w:rsidP="00B7053A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:rsidR="00B7053A" w:rsidRPr="00745D82" w:rsidRDefault="00B7053A" w:rsidP="00B7053A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745D82">
        <w:rPr>
          <w:bCs/>
          <w:sz w:val="24"/>
          <w:szCs w:val="24"/>
        </w:rPr>
        <w:tab/>
      </w:r>
      <w:r w:rsidRPr="00745D82">
        <w:rPr>
          <w:b/>
          <w:bCs/>
          <w:sz w:val="24"/>
          <w:szCs w:val="24"/>
          <w:u w:val="single"/>
        </w:rPr>
        <w:t>Le cocontractant</w:t>
      </w:r>
      <w:r w:rsidRPr="00745D82">
        <w:rPr>
          <w:b/>
          <w:bCs/>
          <w:sz w:val="24"/>
          <w:szCs w:val="24"/>
        </w:rPr>
        <w:tab/>
      </w:r>
      <w:r w:rsidRPr="00745D82">
        <w:rPr>
          <w:b/>
          <w:bCs/>
          <w:sz w:val="24"/>
          <w:szCs w:val="24"/>
        </w:rPr>
        <w:tab/>
      </w:r>
      <w:r w:rsidRPr="00745D82">
        <w:rPr>
          <w:b/>
          <w:bCs/>
          <w:sz w:val="24"/>
          <w:szCs w:val="24"/>
        </w:rPr>
        <w:tab/>
      </w:r>
      <w:r w:rsidRPr="00745D82">
        <w:rPr>
          <w:b/>
          <w:bCs/>
          <w:sz w:val="24"/>
          <w:szCs w:val="24"/>
        </w:rPr>
        <w:tab/>
      </w:r>
      <w:r w:rsidRPr="00745D82">
        <w:rPr>
          <w:b/>
          <w:bCs/>
          <w:sz w:val="24"/>
          <w:szCs w:val="24"/>
        </w:rPr>
        <w:tab/>
      </w:r>
      <w:r w:rsidRPr="00745D82">
        <w:rPr>
          <w:b/>
          <w:bCs/>
          <w:sz w:val="24"/>
          <w:szCs w:val="24"/>
          <w:u w:val="single"/>
        </w:rPr>
        <w:t>Le Maire (ou le Président)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B7053A" w:rsidRPr="00745D82" w:rsidRDefault="00B7053A" w:rsidP="00B7053A">
      <w:pPr>
        <w:jc w:val="both"/>
        <w:rPr>
          <w:b/>
          <w:i/>
          <w:sz w:val="24"/>
          <w:szCs w:val="24"/>
        </w:rPr>
      </w:pPr>
      <w:r w:rsidRPr="00745D82">
        <w:rPr>
          <w:i/>
          <w:sz w:val="24"/>
          <w:szCs w:val="24"/>
        </w:rPr>
        <w:t xml:space="preserve">(Le cas échéant) </w:t>
      </w:r>
      <w:r w:rsidRPr="00745D82">
        <w:rPr>
          <w:b/>
          <w:i/>
          <w:sz w:val="24"/>
          <w:szCs w:val="24"/>
          <w:u w:val="single"/>
        </w:rPr>
        <w:t>Annexes</w:t>
      </w:r>
      <w:r w:rsidRPr="00745D82">
        <w:rPr>
          <w:b/>
          <w:i/>
          <w:sz w:val="24"/>
          <w:szCs w:val="24"/>
        </w:rPr>
        <w:t> :</w:t>
      </w:r>
    </w:p>
    <w:p w:rsidR="001F1FF7" w:rsidRPr="00745D82" w:rsidRDefault="001F1FF7" w:rsidP="00B705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45D82">
        <w:rPr>
          <w:rFonts w:ascii="Times New Roman" w:hAnsi="Times New Roman" w:cs="Times New Roman"/>
          <w:i/>
          <w:sz w:val="24"/>
          <w:szCs w:val="24"/>
          <w:lang w:val="fr-FR"/>
        </w:rPr>
        <w:t>Fiche de poste,</w:t>
      </w:r>
    </w:p>
    <w:p w:rsidR="00B7053A" w:rsidRPr="00745D82" w:rsidRDefault="00B7053A" w:rsidP="00B705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45D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Document récapitulant l'ensemble des instructions de service opposables aux agents titulaires et contractuels (exemple : règlement intérieur, circulaire, note de service…),</w:t>
      </w:r>
    </w:p>
    <w:p w:rsidR="00745D82" w:rsidRPr="00745D82" w:rsidRDefault="00745D82" w:rsidP="00B705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L</w:t>
      </w:r>
      <w:r w:rsidRPr="00745D82">
        <w:rPr>
          <w:i/>
          <w:sz w:val="24"/>
          <w:szCs w:val="24"/>
          <w:lang w:val="fr-FR"/>
        </w:rPr>
        <w:t>oi n° 83-634 du 13 juillet 1983 modifiée, portant droits et obligations des fonctionnaires</w:t>
      </w:r>
      <w:r>
        <w:rPr>
          <w:i/>
          <w:sz w:val="24"/>
          <w:szCs w:val="24"/>
          <w:lang w:val="fr-FR"/>
        </w:rPr>
        <w:t>,</w:t>
      </w:r>
    </w:p>
    <w:p w:rsidR="00745D82" w:rsidRPr="00745D82" w:rsidRDefault="00745D82" w:rsidP="00B705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D</w:t>
      </w:r>
      <w:r w:rsidRPr="00745D82">
        <w:rPr>
          <w:rFonts w:ascii="Times New Roman" w:hAnsi="Times New Roman" w:cs="Times New Roman"/>
          <w:i/>
          <w:sz w:val="24"/>
          <w:szCs w:val="24"/>
          <w:lang w:val="fr-FR"/>
        </w:rPr>
        <w:t xml:space="preserve">écret </w:t>
      </w:r>
      <w:r w:rsidRPr="00745D82">
        <w:rPr>
          <w:rStyle w:val="lev"/>
          <w:rFonts w:ascii="Times New Roman" w:hAnsi="Times New Roman" w:cs="Times New Roman"/>
          <w:b w:val="0"/>
          <w:i/>
          <w:sz w:val="24"/>
          <w:szCs w:val="24"/>
          <w:lang w:val="fr-FR"/>
        </w:rPr>
        <w:t>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>
        <w:rPr>
          <w:rStyle w:val="lev"/>
          <w:rFonts w:ascii="Times New Roman" w:hAnsi="Times New Roman" w:cs="Times New Roman"/>
          <w:b w:val="0"/>
          <w:i/>
          <w:sz w:val="24"/>
          <w:szCs w:val="24"/>
          <w:lang w:val="fr-FR"/>
        </w:rPr>
        <w:t>,</w:t>
      </w:r>
    </w:p>
    <w:p w:rsidR="00B7053A" w:rsidRPr="00745D82" w:rsidRDefault="00B7053A" w:rsidP="00B705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45D82">
        <w:rPr>
          <w:rFonts w:ascii="Times New Roman" w:hAnsi="Times New Roman" w:cs="Times New Roman"/>
          <w:i/>
          <w:sz w:val="24"/>
          <w:szCs w:val="24"/>
          <w:lang w:val="fr-FR"/>
        </w:rPr>
        <w:t>Les certificats de travail délivrés par les collectivités territoriales et leurs établissements publics dans les conditions prévues à l’article 38 du décret n°88-145 du 15 février 1988.</w:t>
      </w:r>
    </w:p>
    <w:p w:rsidR="00B7053A" w:rsidRPr="00745D82" w:rsidRDefault="00B7053A" w:rsidP="00B7053A">
      <w:pPr>
        <w:jc w:val="both"/>
        <w:rPr>
          <w:sz w:val="24"/>
          <w:szCs w:val="24"/>
        </w:rPr>
      </w:pPr>
    </w:p>
    <w:p w:rsidR="001722F0" w:rsidRPr="00745D82" w:rsidRDefault="001722F0"/>
    <w:sectPr w:rsidR="001722F0" w:rsidRPr="00745D82" w:rsidSect="00D85B3E">
      <w:headerReference w:type="default" r:id="rId8"/>
      <w:footerReference w:type="default" r:id="rId9"/>
      <w:pgSz w:w="11906" w:h="16838" w:code="9"/>
      <w:pgMar w:top="737" w:right="851" w:bottom="1134" w:left="1134" w:header="709" w:footer="48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1295">
      <w:r>
        <w:separator/>
      </w:r>
    </w:p>
  </w:endnote>
  <w:endnote w:type="continuationSeparator" w:id="0">
    <w:p w:rsidR="00000000" w:rsidRDefault="008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5D" w:rsidRPr="00D85B3E" w:rsidRDefault="00881295" w:rsidP="00D85B3E">
    <w:pPr>
      <w:pStyle w:val="Pieddepage"/>
      <w:tabs>
        <w:tab w:val="left" w:pos="4536"/>
      </w:tabs>
      <w:jc w:val="center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7022465</wp:posOffset>
              </wp:positionH>
              <wp:positionV relativeFrom="page">
                <wp:posOffset>10024745</wp:posOffset>
              </wp:positionV>
              <wp:extent cx="368300" cy="274320"/>
              <wp:effectExtent l="12065" t="13970" r="1016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85B3E" w:rsidRDefault="00B9240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81295" w:rsidRPr="0088129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52.95pt;margin-top:789.3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HKbED/iAAAADwEAAA8A&#10;AABkcnMvZG93bnJldi54bWxMj0FPg0AQhe8m/ofNmHgxdoGmUJClMSbGo7Eaz1t2BCo7i+yWYn+9&#10;01O9vTfz8uabcjPbXkw4+s6RgngRgUCqnemoUfDx/ny/BuGDJqN7R6jgFz1squurUhfGHekNp21o&#10;BJeQL7SCNoShkNLXLVrtF25A4t2XG60ObMdGmlEfudz2MomiVFrdEV9o9YBPLdbf24NVIIf9tK9f&#10;8uTT3f28LtPTKPNTptTtzfz4ACLgHC5hOOMzOlTMtHMHMl707ONolXOW1SpbZyDOmThd8mzHKk3i&#10;HGRVyv9/VH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cpsQP+IAAAAPAQAADwAA&#10;AAAAAAAAAAAAAACRBAAAZHJzL2Rvd25yZXYueG1sUEsFBgAAAAAEAAQA8wAAAKAFAAAAAA==&#10;" o:allowincell="f" adj="14135" strokecolor="gray" strokeweight=".25pt">
              <v:textbox>
                <w:txbxContent>
                  <w:p w:rsidR="00D85B3E" w:rsidRDefault="00B9240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81295" w:rsidRPr="0088129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2401" w:rsidRPr="00D85B3E">
      <w:rPr>
        <w:rFonts w:ascii="Times New Roman" w:hAnsi="Times New Roman" w:cs="Times New Roman"/>
        <w:b w:val="0"/>
        <w:sz w:val="22"/>
        <w:szCs w:val="22"/>
      </w:rPr>
      <w:t>Service juridique et prospectives – Mise à jour du 4 avril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1295">
      <w:r>
        <w:separator/>
      </w:r>
    </w:p>
  </w:footnote>
  <w:footnote w:type="continuationSeparator" w:id="0">
    <w:p w:rsidR="00000000" w:rsidRDefault="008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4D" w:rsidRPr="002B304D" w:rsidRDefault="00B92401" w:rsidP="002B304D">
    <w:pPr>
      <w:pStyle w:val="En-tte"/>
      <w:rPr>
        <w:color w:val="948A54"/>
        <w:sz w:val="24"/>
        <w:szCs w:val="24"/>
      </w:rPr>
    </w:pPr>
    <w:r w:rsidRPr="002B304D">
      <w:rPr>
        <w:color w:val="948A54"/>
        <w:sz w:val="24"/>
        <w:szCs w:val="24"/>
      </w:rPr>
      <w:t>Logo de la Collectivité</w:t>
    </w:r>
  </w:p>
  <w:p w:rsidR="002B304D" w:rsidRDefault="00881295">
    <w:pPr>
      <w:pStyle w:val="En-tte"/>
    </w:pPr>
  </w:p>
  <w:p w:rsidR="0026495D" w:rsidRDefault="008812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46"/>
    <w:multiLevelType w:val="hybridMultilevel"/>
    <w:tmpl w:val="E5C8D38C"/>
    <w:lvl w:ilvl="0" w:tplc="3EFE050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43F62"/>
    <w:multiLevelType w:val="hybridMultilevel"/>
    <w:tmpl w:val="CB2858EC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3A"/>
    <w:rsid w:val="000F28CE"/>
    <w:rsid w:val="001722F0"/>
    <w:rsid w:val="001F1767"/>
    <w:rsid w:val="001F1FF7"/>
    <w:rsid w:val="00745D82"/>
    <w:rsid w:val="00881295"/>
    <w:rsid w:val="00B7053A"/>
    <w:rsid w:val="00B92401"/>
    <w:rsid w:val="00D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B7053A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7053A"/>
    <w:pPr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rsid w:val="00B7053A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rsid w:val="00B7053A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B705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05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B7053A"/>
    <w:pPr>
      <w:spacing w:before="240" w:after="120"/>
    </w:pPr>
    <w:rPr>
      <w:b/>
      <w:bCs/>
      <w:caps/>
    </w:rPr>
  </w:style>
  <w:style w:type="paragraph" w:customStyle="1" w:styleId="articlecontenu">
    <w:name w:val="article : contenu"/>
    <w:basedOn w:val="VuConsidrant"/>
    <w:rsid w:val="00B7053A"/>
    <w:pPr>
      <w:ind w:firstLine="284"/>
    </w:pPr>
  </w:style>
  <w:style w:type="paragraph" w:styleId="NormalWeb">
    <w:name w:val="Normal (Web)"/>
    <w:basedOn w:val="Normal"/>
    <w:uiPriority w:val="99"/>
    <w:rsid w:val="00B7053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B7053A"/>
    <w:rPr>
      <w:b/>
      <w:bCs/>
    </w:rPr>
  </w:style>
  <w:style w:type="paragraph" w:styleId="Paragraphedeliste">
    <w:name w:val="List Paragraph"/>
    <w:basedOn w:val="Normal"/>
    <w:uiPriority w:val="34"/>
    <w:qFormat/>
    <w:rsid w:val="00B7053A"/>
    <w:pPr>
      <w:autoSpaceDE/>
      <w:autoSpaceDN/>
      <w:ind w:left="708"/>
    </w:pPr>
    <w:rPr>
      <w:rFonts w:ascii="Times" w:eastAsia="Times" w:hAnsi="Times" w:cs="Arial"/>
      <w:sz w:val="22"/>
      <w:lang w:val="en-GB"/>
    </w:rPr>
  </w:style>
  <w:style w:type="paragraph" w:customStyle="1" w:styleId="TEXTE">
    <w:name w:val="TEXTE"/>
    <w:basedOn w:val="Normal"/>
    <w:rsid w:val="00B7053A"/>
    <w:pPr>
      <w:autoSpaceDE/>
      <w:autoSpaceDN/>
      <w:spacing w:before="200" w:after="100"/>
      <w:ind w:left="426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B7053A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7053A"/>
    <w:pPr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rsid w:val="00B7053A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rsid w:val="00B7053A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B705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05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B7053A"/>
    <w:pPr>
      <w:spacing w:before="240" w:after="120"/>
    </w:pPr>
    <w:rPr>
      <w:b/>
      <w:bCs/>
      <w:caps/>
    </w:rPr>
  </w:style>
  <w:style w:type="paragraph" w:customStyle="1" w:styleId="articlecontenu">
    <w:name w:val="article : contenu"/>
    <w:basedOn w:val="VuConsidrant"/>
    <w:rsid w:val="00B7053A"/>
    <w:pPr>
      <w:ind w:firstLine="284"/>
    </w:pPr>
  </w:style>
  <w:style w:type="paragraph" w:styleId="NormalWeb">
    <w:name w:val="Normal (Web)"/>
    <w:basedOn w:val="Normal"/>
    <w:uiPriority w:val="99"/>
    <w:rsid w:val="00B7053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B7053A"/>
    <w:rPr>
      <w:b/>
      <w:bCs/>
    </w:rPr>
  </w:style>
  <w:style w:type="paragraph" w:styleId="Paragraphedeliste">
    <w:name w:val="List Paragraph"/>
    <w:basedOn w:val="Normal"/>
    <w:uiPriority w:val="34"/>
    <w:qFormat/>
    <w:rsid w:val="00B7053A"/>
    <w:pPr>
      <w:autoSpaceDE/>
      <w:autoSpaceDN/>
      <w:ind w:left="708"/>
    </w:pPr>
    <w:rPr>
      <w:rFonts w:ascii="Times" w:eastAsia="Times" w:hAnsi="Times" w:cs="Arial"/>
      <w:sz w:val="22"/>
      <w:lang w:val="en-GB"/>
    </w:rPr>
  </w:style>
  <w:style w:type="paragraph" w:customStyle="1" w:styleId="TEXTE">
    <w:name w:val="TEXTE"/>
    <w:basedOn w:val="Normal"/>
    <w:rsid w:val="00B7053A"/>
    <w:pPr>
      <w:autoSpaceDE/>
      <w:autoSpaceDN/>
      <w:spacing w:before="200" w:after="100"/>
      <w:ind w:left="426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7105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j.doe</dc:creator>
  <cp:lastModifiedBy>MOLET Pauline</cp:lastModifiedBy>
  <cp:revision>2</cp:revision>
  <dcterms:created xsi:type="dcterms:W3CDTF">2016-04-13T08:45:00Z</dcterms:created>
  <dcterms:modified xsi:type="dcterms:W3CDTF">2016-04-13T08:45:00Z</dcterms:modified>
</cp:coreProperties>
</file>